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1B31" w14:textId="77777777" w:rsidR="007740FA" w:rsidRDefault="007740FA" w:rsidP="007740FA">
      <w:pPr>
        <w:tabs>
          <w:tab w:val="left" w:pos="1080"/>
        </w:tabs>
        <w:spacing w:after="120"/>
        <w:jc w:val="both"/>
        <w:rPr>
          <w:rFonts w:ascii="Arial" w:eastAsia="PMingLiU" w:hAnsi="Arial" w:cs="Arial"/>
          <w:b/>
          <w:u w:val="single"/>
          <w:lang w:val="ca-ES" w:eastAsia="zh-TW"/>
        </w:rPr>
      </w:pPr>
    </w:p>
    <w:p w14:paraId="78F8F88B" w14:textId="77777777" w:rsidR="007740FA" w:rsidRPr="00101E1C" w:rsidRDefault="007740FA" w:rsidP="007740FA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ANNEX </w:t>
      </w:r>
      <w:r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III</w:t>
      </w: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.</w:t>
      </w:r>
      <w:r w:rsidRPr="00101E1C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 MODEL DE PROPOSTA ECONÒMICA</w:t>
      </w:r>
    </w:p>
    <w:p w14:paraId="0263F339" w14:textId="77777777" w:rsidR="007740FA" w:rsidRPr="00101E1C" w:rsidRDefault="007740FA" w:rsidP="007740FA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4F767599" w14:textId="77777777" w:rsidR="007740FA" w:rsidRPr="005E1A82" w:rsidRDefault="007740FA" w:rsidP="007740FA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224F4">
        <w:rPr>
          <w:rFonts w:ascii="Arial" w:eastAsia="Times New Roman" w:hAnsi="Arial" w:cs="Arial"/>
          <w:lang w:val="ca-ES" w:eastAsia="es-ES"/>
        </w:rPr>
        <w:t>Procediment de contractació:</w:t>
      </w:r>
      <w:r w:rsidRPr="00A6382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Contracte de serveis per a la realització de cursos de formació dins el </w:t>
      </w:r>
      <w:r>
        <w:rPr>
          <w:rFonts w:ascii="Arial" w:eastAsia="Times New Roman" w:hAnsi="Arial" w:cs="Arial"/>
          <w:b/>
          <w:lang w:val="ca-ES" w:eastAsia="es-ES"/>
        </w:rPr>
        <w:t>p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rograma </w:t>
      </w:r>
      <w:r>
        <w:rPr>
          <w:rFonts w:ascii="Arial" w:eastAsia="Times New Roman" w:hAnsi="Arial" w:cs="Arial"/>
          <w:b/>
          <w:lang w:val="ca-ES" w:eastAsia="es-ES"/>
        </w:rPr>
        <w:t xml:space="preserve">Talent </w:t>
      </w:r>
      <w:r w:rsidRPr="005E1A82">
        <w:rPr>
          <w:rFonts w:ascii="Arial" w:eastAsia="Times New Roman" w:hAnsi="Arial" w:cs="Arial"/>
          <w:b/>
          <w:lang w:val="ca-ES" w:eastAsia="es-ES"/>
        </w:rPr>
        <w:t>45</w:t>
      </w:r>
      <w:r>
        <w:rPr>
          <w:rFonts w:ascii="Arial" w:eastAsia="Times New Roman" w:hAnsi="Arial" w:cs="Arial"/>
          <w:b/>
          <w:lang w:val="ca-ES" w:eastAsia="es-ES"/>
        </w:rPr>
        <w:t>, a</w:t>
      </w:r>
      <w:r w:rsidRPr="005E1A82">
        <w:rPr>
          <w:rFonts w:ascii="Arial" w:eastAsia="Times New Roman" w:hAnsi="Arial" w:cs="Arial"/>
          <w:b/>
          <w:lang w:val="ca-ES" w:eastAsia="es-ES"/>
        </w:rPr>
        <w:t>nualitat 202</w:t>
      </w:r>
      <w:r>
        <w:rPr>
          <w:rFonts w:ascii="Arial" w:eastAsia="Times New Roman" w:hAnsi="Arial" w:cs="Arial"/>
          <w:b/>
          <w:lang w:val="ca-ES" w:eastAsia="es-ES"/>
        </w:rPr>
        <w:t>5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. Cofinançat pel Fons Social Europeu en el marc del 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Programa FSE+ de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Educación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Formación,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Empleo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Economía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Social </w:t>
      </w:r>
      <w:r w:rsidRPr="005408A7">
        <w:rPr>
          <w:rFonts w:ascii="Arial" w:eastAsia="Times New Roman" w:hAnsi="Arial" w:cs="Arial"/>
          <w:b/>
          <w:lang w:val="ca-ES" w:eastAsia="es-ES"/>
        </w:rPr>
        <w:t>(EFESO)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.</w:t>
      </w:r>
      <w:r w:rsidRPr="005E1A82">
        <w:rPr>
          <w:rFonts w:ascii="Arial" w:hAnsi="Arial" w:cs="Arial"/>
          <w:b/>
          <w:lang w:val="ca-ES"/>
        </w:rPr>
        <w:t xml:space="preserve"> Expedient número</w:t>
      </w:r>
      <w:r>
        <w:rPr>
          <w:rFonts w:ascii="Arial" w:hAnsi="Arial" w:cs="Arial"/>
          <w:b/>
          <w:lang w:val="ca-ES"/>
        </w:rPr>
        <w:t xml:space="preserve"> 346/2025.</w:t>
      </w:r>
    </w:p>
    <w:p w14:paraId="0E8A48A7" w14:textId="77777777" w:rsidR="007740FA" w:rsidRPr="00CC5B7F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ca-ES" w:eastAsia="es-ES"/>
        </w:rPr>
      </w:pPr>
    </w:p>
    <w:p w14:paraId="6A11DF85" w14:textId="77777777" w:rsidR="007740FA" w:rsidRPr="00A63823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Cs/>
          <w:lang w:val="ca-ES" w:eastAsia="es-ES"/>
        </w:rPr>
      </w:pPr>
    </w:p>
    <w:p w14:paraId="4AB8DBA4" w14:textId="77777777" w:rsidR="007740FA" w:rsidRPr="006A10FC" w:rsidRDefault="007740FA" w:rsidP="007740FA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30CEF2C1" w14:textId="77777777" w:rsidR="007740FA" w:rsidRPr="00D27EAD" w:rsidRDefault="007740FA" w:rsidP="007740FA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E43973B" w14:textId="77777777" w:rsidR="007740FA" w:rsidRPr="00101E1C" w:rsidRDefault="007740FA" w:rsidP="007740FA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101E1C">
        <w:rPr>
          <w:rFonts w:ascii="Arial" w:hAnsi="Arial" w:cs="Arial"/>
          <w:sz w:val="20"/>
          <w:szCs w:val="20"/>
          <w:lang w:val="ca-ES"/>
        </w:rPr>
        <w:t>El Sr.</w:t>
      </w:r>
      <w:r>
        <w:rPr>
          <w:rFonts w:ascii="Arial" w:hAnsi="Arial" w:cs="Arial"/>
          <w:sz w:val="20"/>
          <w:szCs w:val="20"/>
          <w:lang w:val="ca-ES"/>
        </w:rPr>
        <w:t>/La Sra.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amb domicili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101E1C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>, carrer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520D5FFD" w14:textId="77777777" w:rsidR="007740FA" w:rsidRPr="00101E1C" w:rsidRDefault="007740FA" w:rsidP="007740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48"/>
        <w:gridCol w:w="730"/>
        <w:gridCol w:w="919"/>
        <w:gridCol w:w="674"/>
        <w:gridCol w:w="1130"/>
        <w:gridCol w:w="1479"/>
      </w:tblGrid>
      <w:tr w:rsidR="007740FA" w:rsidRPr="00E1668A" w14:paraId="5666A617" w14:textId="77777777" w:rsidTr="002402D3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5788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2E874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122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AC4" w14:textId="77777777" w:rsidR="007740FA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</w:p>
          <w:p w14:paraId="4069C41A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FE0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377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3D2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7740FA" w:rsidRPr="00E1668A" w14:paraId="08053548" w14:textId="77777777" w:rsidTr="002402D3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24A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DE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* 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453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47A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B5F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730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7D0" w14:textId="77777777" w:rsidR="007740FA" w:rsidRPr="00654962" w:rsidRDefault="007740FA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4AD9BFE8" w14:textId="77777777" w:rsidR="007740FA" w:rsidRPr="00101E1C" w:rsidRDefault="007740FA" w:rsidP="007740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EA3FC54" w14:textId="77777777" w:rsidR="007740FA" w:rsidRPr="00101E1C" w:rsidRDefault="007740FA" w:rsidP="007740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>Data i signatura del licitador</w:t>
      </w:r>
    </w:p>
    <w:p w14:paraId="1413DC37" w14:textId="77777777" w:rsidR="007740FA" w:rsidRPr="00101E1C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58F3D836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DBA6C3B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3D6DA65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48508B1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EAB4A63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C519ADF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1AF2DDD" w14:textId="77777777" w:rsidR="007740FA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587F2A63" w14:textId="77777777" w:rsidR="007740FA" w:rsidRPr="00101E1C" w:rsidRDefault="007740FA" w:rsidP="007740F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189ED29" w14:textId="77777777" w:rsidR="007740FA" w:rsidRDefault="007740FA" w:rsidP="007740FA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>
        <w:rPr>
          <w:rFonts w:ascii="Arial" w:hAnsi="Arial" w:cs="Arial"/>
          <w:b/>
          <w:lang w:val="ca-ES" w:eastAsia="es-ES"/>
        </w:rPr>
        <w:t xml:space="preserve">NOTA 1: En cas </w:t>
      </w:r>
      <w:r w:rsidRPr="001764F8">
        <w:rPr>
          <w:rFonts w:ascii="Arial" w:hAnsi="Arial" w:cs="Arial"/>
          <w:b/>
          <w:lang w:val="ca-ES" w:eastAsia="es-ES"/>
        </w:rPr>
        <w:t xml:space="preserve">que es detecti alguna errada en l’oferta econòmica presentada pel licitador s’agafarà el valor del preu/hora/alumne indicat </w:t>
      </w:r>
      <w:r>
        <w:rPr>
          <w:rFonts w:ascii="Arial" w:hAnsi="Arial" w:cs="Arial"/>
          <w:b/>
          <w:lang w:val="ca-ES" w:eastAsia="es-ES"/>
        </w:rPr>
        <w:t xml:space="preserve">en aquest </w:t>
      </w:r>
      <w:r w:rsidRPr="001764F8">
        <w:rPr>
          <w:rFonts w:ascii="Arial" w:hAnsi="Arial" w:cs="Arial"/>
          <w:b/>
          <w:lang w:val="ca-ES" w:eastAsia="es-ES"/>
        </w:rPr>
        <w:t>Annex II</w:t>
      </w:r>
      <w:r>
        <w:rPr>
          <w:rFonts w:ascii="Arial" w:hAnsi="Arial" w:cs="Arial"/>
          <w:b/>
          <w:lang w:val="ca-ES" w:eastAsia="es-ES"/>
        </w:rPr>
        <w:t>I</w:t>
      </w:r>
      <w:r w:rsidRPr="001764F8">
        <w:rPr>
          <w:rFonts w:ascii="Arial" w:hAnsi="Arial" w:cs="Arial"/>
          <w:b/>
          <w:lang w:val="ca-ES" w:eastAsia="es-ES"/>
        </w:rPr>
        <w:t xml:space="preserve"> com a valor a tenir en compte pel càlcul de l’import total de la proposta econòmica.</w:t>
      </w:r>
    </w:p>
    <w:p w14:paraId="435C0587" w14:textId="24283009" w:rsidR="007740FA" w:rsidRDefault="007740FA" w:rsidP="007740FA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2913CB">
        <w:rPr>
          <w:rFonts w:ascii="Arial" w:hAnsi="Arial" w:cs="Arial"/>
          <w:b/>
          <w:lang w:val="ca-ES" w:eastAsia="es-ES"/>
        </w:rPr>
        <w:t>NOTA 2:  Les caselles marcades amb asteriscs (*) s’han d’emplenar amb la informació dels lots que es facilita en l’apartat B1 del Quadre de Característiques. En especial, les magnituds “</w:t>
      </w:r>
      <w:proofErr w:type="spellStart"/>
      <w:r w:rsidRPr="002913CB">
        <w:rPr>
          <w:rFonts w:ascii="Arial" w:hAnsi="Arial" w:cs="Arial"/>
          <w:b/>
          <w:lang w:val="ca-ES" w:eastAsia="es-ES"/>
        </w:rPr>
        <w:t>Num.Cursos</w:t>
      </w:r>
      <w:proofErr w:type="spellEnd"/>
      <w:r w:rsidRPr="002913CB">
        <w:rPr>
          <w:rFonts w:ascii="Arial" w:hAnsi="Arial" w:cs="Arial"/>
          <w:b/>
          <w:lang w:val="ca-ES" w:eastAsia="es-ES"/>
        </w:rPr>
        <w:t>”, “</w:t>
      </w:r>
      <w:proofErr w:type="spellStart"/>
      <w:r>
        <w:rPr>
          <w:rFonts w:ascii="Arial" w:hAnsi="Arial" w:cs="Arial"/>
          <w:b/>
          <w:lang w:val="ca-ES" w:eastAsia="es-ES"/>
        </w:rPr>
        <w:t>Núm.Alumnes</w:t>
      </w:r>
      <w:proofErr w:type="spellEnd"/>
      <w:r w:rsidRPr="002913CB">
        <w:rPr>
          <w:rFonts w:ascii="Arial" w:hAnsi="Arial" w:cs="Arial"/>
          <w:b/>
          <w:lang w:val="ca-ES" w:eastAsia="es-ES"/>
        </w:rPr>
        <w:t>” i “Hores curs” no podran ser diferents de les indicades a l’apartat B1 esmentat.</w:t>
      </w:r>
      <w:r>
        <w:rPr>
          <w:rFonts w:ascii="Arial" w:hAnsi="Arial" w:cs="Arial"/>
          <w:b/>
          <w:lang w:val="ca-ES" w:eastAsia="es-ES"/>
        </w:rPr>
        <w:t xml:space="preserve">  </w:t>
      </w:r>
    </w:p>
    <w:p w14:paraId="3C4CD865" w14:textId="77777777" w:rsidR="007740FA" w:rsidRPr="00B100BB" w:rsidRDefault="007740FA" w:rsidP="007740FA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B25921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3D468E2C" w14:textId="77777777" w:rsidR="007B5876" w:rsidRDefault="007B5876"/>
    <w:sectPr w:rsidR="007B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4970" w14:textId="77777777" w:rsidR="007740FA" w:rsidRDefault="007740FA" w:rsidP="007740FA">
      <w:pPr>
        <w:spacing w:after="0" w:line="240" w:lineRule="auto"/>
      </w:pPr>
      <w:r>
        <w:separator/>
      </w:r>
    </w:p>
  </w:endnote>
  <w:endnote w:type="continuationSeparator" w:id="0">
    <w:p w14:paraId="19825DC6" w14:textId="77777777" w:rsidR="007740FA" w:rsidRDefault="007740FA" w:rsidP="0077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09D3" w14:textId="77777777" w:rsidR="007740FA" w:rsidRDefault="007740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D378" w14:textId="0833F548" w:rsidR="007740FA" w:rsidRPr="007740FA" w:rsidRDefault="007740FA">
    <w:pPr>
      <w:pStyle w:val="Piedepgina"/>
      <w:rPr>
        <w:rFonts w:ascii="Calibri" w:hAnsi="Calibri" w:cs="Calibri"/>
        <w:sz w:val="18"/>
        <w:szCs w:val="18"/>
      </w:rPr>
    </w:pPr>
    <w:r>
      <w:tab/>
    </w:r>
    <w:r w:rsidRPr="007740FA">
      <w:rPr>
        <w:rFonts w:ascii="Calibri" w:hAnsi="Calibri" w:cs="Calibri"/>
        <w:sz w:val="18"/>
        <w:szCs w:val="18"/>
      </w:rPr>
      <w:t>346/2025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FC4C" w14:textId="77777777" w:rsidR="007740FA" w:rsidRDefault="00774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E806" w14:textId="77777777" w:rsidR="007740FA" w:rsidRDefault="007740FA" w:rsidP="007740FA">
      <w:pPr>
        <w:spacing w:after="0" w:line="240" w:lineRule="auto"/>
      </w:pPr>
      <w:r>
        <w:separator/>
      </w:r>
    </w:p>
  </w:footnote>
  <w:footnote w:type="continuationSeparator" w:id="0">
    <w:p w14:paraId="1566AE9D" w14:textId="77777777" w:rsidR="007740FA" w:rsidRDefault="007740FA" w:rsidP="0077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0B15" w14:textId="77777777" w:rsidR="007740FA" w:rsidRDefault="007740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6F84" w14:textId="77777777" w:rsidR="007740FA" w:rsidRDefault="007740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1E41" w14:textId="77777777" w:rsidR="007740FA" w:rsidRDefault="00774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FA"/>
    <w:rsid w:val="004C43E5"/>
    <w:rsid w:val="007740FA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401D4"/>
  <w15:chartTrackingRefBased/>
  <w15:docId w15:val="{E4F5FF26-7396-4B91-94AA-86DE8A2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F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40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0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0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0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40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40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0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0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0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40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4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0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4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7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40F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74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40F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740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40F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740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4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40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40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0F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0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2024-12-05T14:04:00Z</dcterms:created>
  <dcterms:modified xsi:type="dcterms:W3CDTF">2024-12-05T14:09:00Z</dcterms:modified>
</cp:coreProperties>
</file>